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B11C" w14:textId="7260D8F0" w:rsidR="00D16FA8" w:rsidRPr="00D16FA8" w:rsidRDefault="009D3339">
      <w:pPr>
        <w:rPr>
          <w:rFonts w:ascii="Aptos Black" w:hAnsi="Aptos Black"/>
          <w:sz w:val="6"/>
          <w:szCs w:val="6"/>
        </w:rPr>
      </w:pPr>
      <w:r>
        <w:rPr>
          <w:rFonts w:ascii="Aptos Black" w:hAnsi="Aptos Blac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E54809F" wp14:editId="19F0615D">
            <wp:simplePos x="0" y="0"/>
            <wp:positionH relativeFrom="column">
              <wp:posOffset>-361950</wp:posOffset>
            </wp:positionH>
            <wp:positionV relativeFrom="paragraph">
              <wp:posOffset>162560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854178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E2E319" w14:textId="77777777" w:rsidR="00C622E2" w:rsidRPr="00C622E2" w:rsidRDefault="00C622E2">
      <w:pPr>
        <w:rPr>
          <w:rFonts w:ascii="Aptos Black" w:hAnsi="Aptos Black"/>
          <w:sz w:val="14"/>
          <w:szCs w:val="14"/>
        </w:rPr>
      </w:pPr>
    </w:p>
    <w:p w14:paraId="31619240" w14:textId="3C57D714" w:rsidR="00AE3C4C" w:rsidRDefault="00C622E2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A</w:t>
      </w:r>
      <w:r w:rsidR="00A142AF" w:rsidRPr="279D2E4B">
        <w:rPr>
          <w:rFonts w:ascii="Aptos Black" w:hAnsi="Aptos Black"/>
          <w:sz w:val="40"/>
          <w:szCs w:val="40"/>
        </w:rPr>
        <w:t>PPLICATION</w:t>
      </w:r>
    </w:p>
    <w:p w14:paraId="04F33FE5" w14:textId="77777777" w:rsidR="00C622E2" w:rsidRPr="00C622E2" w:rsidRDefault="00C622E2">
      <w:pPr>
        <w:rPr>
          <w:rFonts w:ascii="Aptos Black" w:hAnsi="Aptos Black"/>
          <w:sz w:val="2"/>
          <w:szCs w:val="2"/>
        </w:rPr>
      </w:pPr>
    </w:p>
    <w:p w14:paraId="5B41EA52" w14:textId="3A00CC52" w:rsidR="00B658D2" w:rsidRDefault="00B658D2">
      <w:pPr>
        <w:rPr>
          <w:rFonts w:ascii="Aptos Black" w:hAnsi="Aptos Black"/>
          <w:sz w:val="28"/>
          <w:szCs w:val="28"/>
          <w:u w:val="single"/>
        </w:rPr>
      </w:pPr>
      <w:r>
        <w:rPr>
          <w:rFonts w:ascii="Aptos Black" w:hAnsi="Aptos Black"/>
          <w:sz w:val="28"/>
          <w:szCs w:val="28"/>
          <w:u w:val="single"/>
        </w:rPr>
        <w:t>Name</w:t>
      </w:r>
      <w:r w:rsidR="00335EF2">
        <w:rPr>
          <w:rFonts w:ascii="Aptos Black" w:hAnsi="Aptos Black"/>
          <w:sz w:val="28"/>
          <w:szCs w:val="28"/>
          <w:u w:val="single"/>
        </w:rPr>
        <w:t>:</w:t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 w:rsidR="0032435E"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</w:p>
    <w:p w14:paraId="025B38BB" w14:textId="4BAB4566" w:rsidR="00B658D2" w:rsidRDefault="00B658D2">
      <w:pPr>
        <w:rPr>
          <w:rFonts w:ascii="Aptos Black" w:hAnsi="Aptos Black"/>
          <w:sz w:val="28"/>
          <w:szCs w:val="28"/>
          <w:u w:val="single"/>
        </w:rPr>
      </w:pPr>
      <w:r>
        <w:rPr>
          <w:rFonts w:ascii="Aptos Black" w:hAnsi="Aptos Black"/>
          <w:sz w:val="28"/>
          <w:szCs w:val="28"/>
          <w:u w:val="single"/>
        </w:rPr>
        <w:t>Address</w:t>
      </w:r>
      <w:r w:rsidR="00335EF2">
        <w:rPr>
          <w:rFonts w:ascii="Aptos Black" w:hAnsi="Aptos Black"/>
          <w:sz w:val="28"/>
          <w:szCs w:val="28"/>
          <w:u w:val="single"/>
        </w:rPr>
        <w:t>:</w:t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 w:rsidR="0032435E"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</w:p>
    <w:p w14:paraId="369E4380" w14:textId="04922B35" w:rsidR="00B658D2" w:rsidRDefault="00B658D2">
      <w:pPr>
        <w:rPr>
          <w:rFonts w:ascii="Aptos Black" w:hAnsi="Aptos Black"/>
          <w:sz w:val="28"/>
          <w:szCs w:val="28"/>
          <w:u w:val="single"/>
        </w:rPr>
      </w:pPr>
      <w:r>
        <w:rPr>
          <w:rFonts w:ascii="Aptos Black" w:hAnsi="Aptos Black"/>
          <w:sz w:val="28"/>
          <w:szCs w:val="28"/>
          <w:u w:val="single"/>
        </w:rPr>
        <w:t>City</w:t>
      </w:r>
      <w:r w:rsidR="00335EF2">
        <w:rPr>
          <w:rFonts w:ascii="Aptos Black" w:hAnsi="Aptos Black"/>
          <w:sz w:val="28"/>
          <w:szCs w:val="28"/>
          <w:u w:val="single"/>
        </w:rPr>
        <w:t>:</w:t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  <w:t>Province</w:t>
      </w:r>
      <w:r w:rsidR="00335EF2">
        <w:rPr>
          <w:rFonts w:ascii="Aptos Black" w:hAnsi="Aptos Black"/>
          <w:sz w:val="28"/>
          <w:szCs w:val="28"/>
          <w:u w:val="single"/>
        </w:rPr>
        <w:t>:</w:t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  <w:t>Postal Code</w:t>
      </w:r>
      <w:r w:rsidR="00335EF2">
        <w:rPr>
          <w:rFonts w:ascii="Aptos Black" w:hAnsi="Aptos Black"/>
          <w:sz w:val="28"/>
          <w:szCs w:val="28"/>
          <w:u w:val="single"/>
        </w:rPr>
        <w:t>:</w:t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 w:rsidR="0032435E"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</w:p>
    <w:p w14:paraId="494F4897" w14:textId="769038DD" w:rsidR="00B658D2" w:rsidRDefault="00B658D2">
      <w:pPr>
        <w:rPr>
          <w:rFonts w:ascii="Aptos Black" w:hAnsi="Aptos Black"/>
          <w:sz w:val="28"/>
          <w:szCs w:val="28"/>
          <w:u w:val="single"/>
        </w:rPr>
      </w:pPr>
      <w:r>
        <w:rPr>
          <w:rFonts w:ascii="Aptos Black" w:hAnsi="Aptos Black"/>
          <w:sz w:val="28"/>
          <w:szCs w:val="28"/>
          <w:u w:val="single"/>
        </w:rPr>
        <w:t>Home Phone</w:t>
      </w:r>
      <w:r w:rsidR="00335EF2">
        <w:rPr>
          <w:rFonts w:ascii="Aptos Black" w:hAnsi="Aptos Black"/>
          <w:sz w:val="28"/>
          <w:szCs w:val="28"/>
          <w:u w:val="single"/>
        </w:rPr>
        <w:t>:</w:t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  <w:t>Cell Phone</w:t>
      </w:r>
      <w:r>
        <w:rPr>
          <w:rFonts w:ascii="Aptos Black" w:hAnsi="Aptos Black"/>
          <w:sz w:val="28"/>
          <w:szCs w:val="28"/>
          <w:u w:val="single"/>
        </w:rPr>
        <w:tab/>
      </w:r>
      <w:r w:rsidR="00335EF2">
        <w:rPr>
          <w:rFonts w:ascii="Aptos Black" w:hAnsi="Aptos Black"/>
          <w:sz w:val="28"/>
          <w:szCs w:val="28"/>
          <w:u w:val="single"/>
        </w:rPr>
        <w:t>:</w:t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 w:rsidR="0032435E"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</w:p>
    <w:p w14:paraId="5C74D7F3" w14:textId="15E2615C" w:rsidR="00B658D2" w:rsidRDefault="00B658D2" w:rsidP="00B64DE6">
      <w:pPr>
        <w:spacing w:after="0"/>
        <w:rPr>
          <w:rFonts w:ascii="Aptos Black" w:hAnsi="Aptos Black"/>
          <w:sz w:val="28"/>
          <w:szCs w:val="28"/>
          <w:u w:val="single"/>
        </w:rPr>
      </w:pPr>
      <w:r>
        <w:rPr>
          <w:rFonts w:ascii="Aptos Black" w:hAnsi="Aptos Black"/>
          <w:sz w:val="28"/>
          <w:szCs w:val="28"/>
          <w:u w:val="single"/>
        </w:rPr>
        <w:t>Email</w:t>
      </w:r>
      <w:r w:rsidR="00335EF2">
        <w:rPr>
          <w:rFonts w:ascii="Aptos Black" w:hAnsi="Aptos Black"/>
          <w:sz w:val="28"/>
          <w:szCs w:val="28"/>
          <w:u w:val="single"/>
        </w:rPr>
        <w:t>:</w:t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 w:rsidR="0032435E"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  <w:r>
        <w:rPr>
          <w:rFonts w:ascii="Aptos Black" w:hAnsi="Aptos Black"/>
          <w:sz w:val="28"/>
          <w:szCs w:val="28"/>
          <w:u w:val="single"/>
        </w:rPr>
        <w:tab/>
      </w:r>
    </w:p>
    <w:p w14:paraId="0F34080E" w14:textId="02995037" w:rsidR="00B658D2" w:rsidRDefault="00B658D2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Which lifestyle?  □</w:t>
      </w:r>
      <w:r w:rsidR="00EF17B0">
        <w:rPr>
          <w:rFonts w:ascii="Aptos" w:hAnsi="Aptos"/>
          <w:sz w:val="28"/>
          <w:szCs w:val="28"/>
        </w:rPr>
        <w:t xml:space="preserve"> Independent Living with Services (85 </w:t>
      </w:r>
      <w:r w:rsidR="0039326C">
        <w:rPr>
          <w:rFonts w:ascii="Aptos" w:hAnsi="Aptos"/>
          <w:sz w:val="28"/>
          <w:szCs w:val="28"/>
        </w:rPr>
        <w:t>or</w:t>
      </w:r>
      <w:r w:rsidR="00EF17B0">
        <w:rPr>
          <w:rFonts w:ascii="Aptos" w:hAnsi="Aptos"/>
          <w:sz w:val="28"/>
          <w:szCs w:val="28"/>
        </w:rPr>
        <w:t xml:space="preserve"> 95 </w:t>
      </w:r>
      <w:proofErr w:type="gramStart"/>
      <w:r w:rsidR="00EF17B0">
        <w:rPr>
          <w:rFonts w:ascii="Aptos" w:hAnsi="Aptos"/>
          <w:sz w:val="28"/>
          <w:szCs w:val="28"/>
        </w:rPr>
        <w:t xml:space="preserve">Paget)  </w:t>
      </w:r>
      <w:r>
        <w:rPr>
          <w:rFonts w:ascii="Aptos" w:hAnsi="Aptos"/>
          <w:sz w:val="28"/>
          <w:szCs w:val="28"/>
        </w:rPr>
        <w:t>□</w:t>
      </w:r>
      <w:proofErr w:type="gramEnd"/>
      <w:r w:rsidR="00EF17B0">
        <w:rPr>
          <w:rFonts w:ascii="Aptos" w:hAnsi="Aptos"/>
          <w:sz w:val="28"/>
          <w:szCs w:val="28"/>
        </w:rPr>
        <w:t xml:space="preserve"> Seniors’ Apartment (95 Paget only)</w:t>
      </w:r>
    </w:p>
    <w:p w14:paraId="1F7B08E5" w14:textId="77777777" w:rsidR="006B01BA" w:rsidRDefault="00EF17B0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□</w:t>
      </w:r>
      <w:r w:rsidR="006B01BA">
        <w:rPr>
          <w:rFonts w:ascii="Aptos" w:hAnsi="Aptos"/>
          <w:sz w:val="28"/>
          <w:szCs w:val="28"/>
        </w:rPr>
        <w:t xml:space="preserve"> </w:t>
      </w:r>
      <w:r w:rsidR="006B01BA">
        <w:rPr>
          <w:rFonts w:ascii="Aptos Black" w:hAnsi="Aptos Black"/>
          <w:sz w:val="28"/>
          <w:szCs w:val="28"/>
        </w:rPr>
        <w:t xml:space="preserve">85 Paget   </w:t>
      </w:r>
      <w:r>
        <w:rPr>
          <w:rFonts w:ascii="Aptos" w:hAnsi="Aptos"/>
          <w:sz w:val="28"/>
          <w:szCs w:val="28"/>
        </w:rPr>
        <w:t>□</w:t>
      </w:r>
      <w:r w:rsidR="006B01BA">
        <w:rPr>
          <w:rFonts w:ascii="Aptos" w:hAnsi="Aptos"/>
          <w:sz w:val="28"/>
          <w:szCs w:val="28"/>
        </w:rPr>
        <w:t xml:space="preserve"> 2 bedroom (913 sq </w:t>
      </w:r>
      <w:proofErr w:type="gramStart"/>
      <w:r w:rsidR="006B01BA">
        <w:rPr>
          <w:rFonts w:ascii="Aptos" w:hAnsi="Aptos"/>
          <w:sz w:val="28"/>
          <w:szCs w:val="28"/>
        </w:rPr>
        <w:t xml:space="preserve">ft)   </w:t>
      </w:r>
      <w:proofErr w:type="gramEnd"/>
      <w:r>
        <w:rPr>
          <w:rFonts w:ascii="Aptos" w:hAnsi="Aptos"/>
          <w:sz w:val="28"/>
          <w:szCs w:val="28"/>
        </w:rPr>
        <w:t>□</w:t>
      </w:r>
      <w:r w:rsidR="006B01BA">
        <w:rPr>
          <w:rFonts w:ascii="Aptos" w:hAnsi="Aptos"/>
          <w:sz w:val="28"/>
          <w:szCs w:val="28"/>
        </w:rPr>
        <w:t xml:space="preserve"> 1 bedroom (760 sq </w:t>
      </w:r>
      <w:proofErr w:type="gramStart"/>
      <w:r w:rsidR="006B01BA">
        <w:rPr>
          <w:rFonts w:ascii="Aptos" w:hAnsi="Aptos"/>
          <w:sz w:val="28"/>
          <w:szCs w:val="28"/>
        </w:rPr>
        <w:t xml:space="preserve">ft)   </w:t>
      </w:r>
      <w:proofErr w:type="gramEnd"/>
      <w:r>
        <w:rPr>
          <w:rFonts w:ascii="Aptos" w:hAnsi="Aptos"/>
          <w:sz w:val="28"/>
          <w:szCs w:val="28"/>
        </w:rPr>
        <w:t>□</w:t>
      </w:r>
      <w:r w:rsidR="006B01BA">
        <w:rPr>
          <w:rFonts w:ascii="Aptos" w:hAnsi="Aptos"/>
          <w:sz w:val="28"/>
          <w:szCs w:val="28"/>
        </w:rPr>
        <w:t xml:space="preserve"> 1 bedroom (626 sq ft)</w:t>
      </w:r>
    </w:p>
    <w:p w14:paraId="3E445C7D" w14:textId="77777777" w:rsidR="006B01BA" w:rsidRDefault="006B01BA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□ </w:t>
      </w:r>
      <w:r>
        <w:rPr>
          <w:rFonts w:ascii="Aptos Black" w:hAnsi="Aptos Black"/>
          <w:sz w:val="28"/>
          <w:szCs w:val="28"/>
        </w:rPr>
        <w:t xml:space="preserve">95 Paget   </w:t>
      </w:r>
      <w:r>
        <w:rPr>
          <w:rFonts w:ascii="Aptos" w:hAnsi="Aptos"/>
          <w:sz w:val="28"/>
          <w:szCs w:val="28"/>
        </w:rPr>
        <w:t xml:space="preserve">□ 2 bedroom (1087 sq </w:t>
      </w:r>
      <w:proofErr w:type="gramStart"/>
      <w:r>
        <w:rPr>
          <w:rFonts w:ascii="Aptos" w:hAnsi="Aptos"/>
          <w:sz w:val="28"/>
          <w:szCs w:val="28"/>
        </w:rPr>
        <w:t xml:space="preserve">ft)   </w:t>
      </w:r>
      <w:proofErr w:type="gramEnd"/>
      <w:r>
        <w:rPr>
          <w:rFonts w:ascii="Aptos" w:hAnsi="Aptos"/>
          <w:sz w:val="28"/>
          <w:szCs w:val="28"/>
        </w:rPr>
        <w:t xml:space="preserve">□ 2 bedroom (970 sq ft) □ 1 bedroom (730 sq </w:t>
      </w:r>
      <w:proofErr w:type="gramStart"/>
      <w:r>
        <w:rPr>
          <w:rFonts w:ascii="Aptos" w:hAnsi="Aptos"/>
          <w:sz w:val="28"/>
          <w:szCs w:val="28"/>
        </w:rPr>
        <w:t xml:space="preserve">ft)   </w:t>
      </w:r>
      <w:proofErr w:type="gramEnd"/>
      <w:r>
        <w:rPr>
          <w:rFonts w:ascii="Aptos" w:hAnsi="Aptos"/>
          <w:sz w:val="28"/>
          <w:szCs w:val="28"/>
        </w:rPr>
        <w:t>□ 1 bedroom (650 sq ft)</w:t>
      </w:r>
    </w:p>
    <w:p w14:paraId="66AFA0BA" w14:textId="1C038FE4" w:rsidR="00EF17B0" w:rsidRDefault="006B01BA" w:rsidP="00665E15">
      <w:pPr>
        <w:ind w:left="720" w:firstLine="72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  □ </w:t>
      </w:r>
      <w:r w:rsidR="00872970">
        <w:rPr>
          <w:rFonts w:ascii="Aptos" w:hAnsi="Aptos"/>
          <w:sz w:val="28"/>
          <w:szCs w:val="28"/>
        </w:rPr>
        <w:t xml:space="preserve">studio (with services only) (543 sq </w:t>
      </w:r>
      <w:proofErr w:type="gramStart"/>
      <w:r w:rsidR="00872970">
        <w:rPr>
          <w:rFonts w:ascii="Aptos" w:hAnsi="Aptos"/>
          <w:sz w:val="28"/>
          <w:szCs w:val="28"/>
        </w:rPr>
        <w:t xml:space="preserve">ft)   </w:t>
      </w:r>
      <w:proofErr w:type="gramEnd"/>
      <w:r>
        <w:rPr>
          <w:rFonts w:ascii="Aptos" w:hAnsi="Aptos"/>
          <w:sz w:val="28"/>
          <w:szCs w:val="28"/>
        </w:rPr>
        <w:t>□</w:t>
      </w:r>
      <w:r w:rsidR="00872970">
        <w:rPr>
          <w:rFonts w:ascii="Aptos" w:hAnsi="Aptos"/>
          <w:sz w:val="28"/>
          <w:szCs w:val="28"/>
        </w:rPr>
        <w:t xml:space="preserve"> studio (with services only) (365 sq ft)</w:t>
      </w:r>
    </w:p>
    <w:p w14:paraId="45768AE1" w14:textId="191DF8B0" w:rsidR="00C47A52" w:rsidRDefault="00C47A52" w:rsidP="00C47A52">
      <w:pPr>
        <w:rPr>
          <w:rFonts w:ascii="Aptos" w:hAnsi="Aptos"/>
          <w:sz w:val="28"/>
          <w:szCs w:val="28"/>
          <w:u w:val="single"/>
        </w:rPr>
      </w:pPr>
      <w:r>
        <w:rPr>
          <w:rFonts w:ascii="Aptos" w:hAnsi="Aptos"/>
          <w:sz w:val="28"/>
          <w:szCs w:val="28"/>
        </w:rPr>
        <w:t xml:space="preserve">Other preferences regarding suite location include </w:t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 w:rsidR="00F72DB1"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</w:p>
    <w:p w14:paraId="4D3FC3D0" w14:textId="6FF07638" w:rsidR="00C47A52" w:rsidRDefault="00C47A52" w:rsidP="006C19BE">
      <w:pPr>
        <w:spacing w:after="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Prefer</w:t>
      </w:r>
      <w:r>
        <w:rPr>
          <w:rFonts w:ascii="Aptos" w:hAnsi="Aptos"/>
          <w:sz w:val="28"/>
          <w:szCs w:val="28"/>
        </w:rPr>
        <w:tab/>
      </w:r>
      <w:r w:rsidR="00665E15">
        <w:rPr>
          <w:rFonts w:ascii="Aptos" w:hAnsi="Aptos"/>
          <w:sz w:val="28"/>
          <w:szCs w:val="28"/>
        </w:rPr>
        <w:t>:</w:t>
      </w:r>
      <w:r>
        <w:rPr>
          <w:rFonts w:ascii="Aptos" w:hAnsi="Aptos"/>
          <w:sz w:val="28"/>
          <w:szCs w:val="28"/>
        </w:rPr>
        <w:tab/>
        <w:t>□ tub/shower</w:t>
      </w:r>
      <w:r w:rsidR="008E219B"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>□ shower stall</w:t>
      </w:r>
    </w:p>
    <w:p w14:paraId="6C2C40DC" w14:textId="7A34A565" w:rsidR="00C47A52" w:rsidRDefault="00C47A52" w:rsidP="003F6888">
      <w:pPr>
        <w:spacing w:after="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Do you require monthly parking?</w:t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  <w:t>□ yes</w:t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  <w:t>□ no</w:t>
      </w:r>
    </w:p>
    <w:p w14:paraId="1246F6D3" w14:textId="57B8C31D" w:rsidR="00C47A52" w:rsidRDefault="00C47A52" w:rsidP="006B747E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How many people will occupy your suite?</w:t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  <w:t>□ one</w:t>
      </w:r>
      <w:r>
        <w:rPr>
          <w:rFonts w:ascii="Aptos" w:hAnsi="Aptos"/>
          <w:sz w:val="28"/>
          <w:szCs w:val="28"/>
        </w:rPr>
        <w:tab/>
        <w:t>□ two</w:t>
      </w:r>
    </w:p>
    <w:p w14:paraId="208B19BE" w14:textId="2DDA3920" w:rsidR="00497C07" w:rsidRDefault="00497C07" w:rsidP="00400809">
      <w:pPr>
        <w:spacing w:after="0"/>
        <w:rPr>
          <w:rFonts w:ascii="Aptos" w:hAnsi="Aptos"/>
          <w:sz w:val="28"/>
          <w:szCs w:val="28"/>
          <w:u w:val="single"/>
        </w:rPr>
      </w:pPr>
      <w:r>
        <w:rPr>
          <w:rFonts w:ascii="Aptos" w:hAnsi="Aptos"/>
          <w:sz w:val="28"/>
          <w:szCs w:val="28"/>
        </w:rPr>
        <w:t xml:space="preserve">When are you looking to move? </w:t>
      </w:r>
      <w:r w:rsidR="00891C2D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  <w:r w:rsidR="00F72DB1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  <w:r w:rsidR="00891C2D">
        <w:rPr>
          <w:rFonts w:ascii="Aptos" w:hAnsi="Aptos"/>
          <w:sz w:val="28"/>
          <w:szCs w:val="28"/>
          <w:u w:val="single"/>
        </w:rPr>
        <w:tab/>
      </w:r>
    </w:p>
    <w:p w14:paraId="3300798D" w14:textId="27CE5B84" w:rsidR="00793059" w:rsidRPr="00793059" w:rsidRDefault="00793059" w:rsidP="004D29BB">
      <w:pPr>
        <w:spacing w:after="0"/>
        <w:rPr>
          <w:rFonts w:ascii="Aptos" w:hAnsi="Aptos"/>
          <w:sz w:val="28"/>
          <w:szCs w:val="28"/>
          <w:u w:val="single"/>
        </w:rPr>
      </w:pPr>
      <w:r>
        <w:rPr>
          <w:rFonts w:ascii="Aptos" w:hAnsi="Aptos"/>
          <w:sz w:val="28"/>
          <w:szCs w:val="28"/>
        </w:rPr>
        <w:t xml:space="preserve">How did you hear about us? </w:t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 w:rsidR="00F72DB1"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  <w:r>
        <w:rPr>
          <w:rFonts w:ascii="Aptos" w:hAnsi="Aptos"/>
          <w:sz w:val="28"/>
          <w:szCs w:val="28"/>
          <w:u w:val="single"/>
        </w:rPr>
        <w:tab/>
      </w:r>
    </w:p>
    <w:p w14:paraId="59046958" w14:textId="77777777" w:rsidR="004E64F7" w:rsidRDefault="004E64F7" w:rsidP="00C47A52">
      <w:pPr>
        <w:spacing w:after="0"/>
        <w:rPr>
          <w:rFonts w:ascii="Aptos" w:hAnsi="Aptos"/>
          <w:sz w:val="28"/>
          <w:szCs w:val="28"/>
        </w:rPr>
      </w:pPr>
    </w:p>
    <w:p w14:paraId="41D184ED" w14:textId="3D28EBA6" w:rsidR="00C47A52" w:rsidRPr="00D81899" w:rsidRDefault="00C50FC9" w:rsidP="00C47A52">
      <w:pPr>
        <w:spacing w:after="0"/>
        <w:rPr>
          <w:rFonts w:ascii="Aptos" w:hAnsi="Aptos"/>
          <w:sz w:val="28"/>
          <w:szCs w:val="28"/>
        </w:rPr>
      </w:pPr>
      <w:r>
        <w:rPr>
          <w:rFonts w:ascii="Aptos" w:hAnsi="Apto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5101D" wp14:editId="5BA91CA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8648700" cy="9525"/>
                <wp:effectExtent l="0" t="0" r="19050" b="28575"/>
                <wp:wrapNone/>
                <wp:docPr id="19165561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8700" cy="952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A29C4" id="Straight Connector 1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629.8pt,1.1pt" to="131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81899">
        <w:rPr>
          <w:rFonts w:ascii="Aptos" w:hAnsi="Aptos"/>
          <w:sz w:val="28"/>
          <w:szCs w:val="28"/>
        </w:rPr>
        <w:t>Signature</w:t>
      </w:r>
      <w:r w:rsidR="001E7730" w:rsidRPr="00D81899">
        <w:rPr>
          <w:rFonts w:ascii="Aptos" w:hAnsi="Aptos"/>
          <w:sz w:val="28"/>
          <w:szCs w:val="28"/>
        </w:rPr>
        <w:tab/>
      </w:r>
      <w:r w:rsidR="001E7730" w:rsidRPr="00D81899">
        <w:rPr>
          <w:rFonts w:ascii="Aptos" w:hAnsi="Aptos"/>
          <w:sz w:val="28"/>
          <w:szCs w:val="28"/>
        </w:rPr>
        <w:tab/>
      </w:r>
      <w:r w:rsidR="00C47A52" w:rsidRPr="00D81899">
        <w:rPr>
          <w:rFonts w:ascii="Aptos" w:hAnsi="Aptos"/>
          <w:sz w:val="28"/>
          <w:szCs w:val="28"/>
        </w:rPr>
        <w:tab/>
      </w:r>
      <w:r w:rsidR="00C47A52" w:rsidRPr="00D81899">
        <w:rPr>
          <w:rFonts w:ascii="Aptos" w:hAnsi="Aptos"/>
          <w:sz w:val="28"/>
          <w:szCs w:val="28"/>
        </w:rPr>
        <w:tab/>
      </w:r>
      <w:r w:rsidR="00C47A52" w:rsidRPr="00D81899">
        <w:rPr>
          <w:rFonts w:ascii="Aptos" w:hAnsi="Aptos"/>
          <w:sz w:val="28"/>
          <w:szCs w:val="28"/>
        </w:rPr>
        <w:tab/>
      </w:r>
      <w:r w:rsidR="00C47A52" w:rsidRPr="00D81899">
        <w:rPr>
          <w:rFonts w:ascii="Aptos" w:hAnsi="Aptos"/>
          <w:sz w:val="28"/>
          <w:szCs w:val="28"/>
        </w:rPr>
        <w:tab/>
      </w:r>
      <w:r w:rsidR="00C47A52" w:rsidRPr="00D81899">
        <w:rPr>
          <w:rFonts w:ascii="Aptos" w:hAnsi="Aptos"/>
          <w:sz w:val="28"/>
          <w:szCs w:val="28"/>
        </w:rPr>
        <w:tab/>
      </w:r>
      <w:r w:rsidR="00C47A52" w:rsidRPr="00D81899">
        <w:rPr>
          <w:rFonts w:ascii="Aptos" w:hAnsi="Aptos"/>
          <w:sz w:val="28"/>
          <w:szCs w:val="28"/>
        </w:rPr>
        <w:tab/>
      </w:r>
      <w:r w:rsidR="00F72DB1" w:rsidRPr="00D81899">
        <w:rPr>
          <w:rFonts w:ascii="Aptos" w:hAnsi="Aptos"/>
          <w:sz w:val="28"/>
          <w:szCs w:val="28"/>
        </w:rPr>
        <w:tab/>
      </w:r>
      <w:r w:rsidR="001E7730" w:rsidRPr="00D81899">
        <w:rPr>
          <w:rFonts w:ascii="Aptos" w:hAnsi="Aptos"/>
          <w:sz w:val="28"/>
          <w:szCs w:val="28"/>
        </w:rPr>
        <w:t>Date</w:t>
      </w:r>
    </w:p>
    <w:p w14:paraId="01C53795" w14:textId="77777777" w:rsidR="004E64F7" w:rsidRPr="004E64F7" w:rsidRDefault="004E64F7" w:rsidP="00C47A52">
      <w:pPr>
        <w:spacing w:line="240" w:lineRule="auto"/>
        <w:rPr>
          <w:rFonts w:ascii="Aptos" w:hAnsi="Aptos"/>
          <w:sz w:val="8"/>
          <w:szCs w:val="8"/>
        </w:rPr>
      </w:pPr>
    </w:p>
    <w:p w14:paraId="1EA1FD3E" w14:textId="14BBC019" w:rsidR="00C47A52" w:rsidRDefault="00C47A52" w:rsidP="00C47A52">
      <w:pPr>
        <w:spacing w:line="240" w:lineRule="auto"/>
        <w:rPr>
          <w:rFonts w:ascii="Aptos Black" w:hAnsi="Aptos Black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Return form to: </w:t>
      </w:r>
      <w:r>
        <w:rPr>
          <w:rFonts w:ascii="Aptos Black" w:hAnsi="Aptos Black"/>
          <w:sz w:val="28"/>
          <w:szCs w:val="28"/>
        </w:rPr>
        <w:t>The Parkway 100-85 Paget Street Winnipeg, MB   R3P0Y8</w:t>
      </w:r>
      <w:r w:rsidR="00793059">
        <w:rPr>
          <w:rFonts w:ascii="Aptos Black" w:hAnsi="Aptos Black"/>
          <w:sz w:val="28"/>
          <w:szCs w:val="28"/>
        </w:rPr>
        <w:t xml:space="preserve"> </w:t>
      </w:r>
      <w:r w:rsidR="00793059">
        <w:rPr>
          <w:rFonts w:ascii="Aptos Black" w:hAnsi="Aptos Black"/>
          <w:sz w:val="28"/>
          <w:szCs w:val="28"/>
        </w:rPr>
        <w:tab/>
        <w:t xml:space="preserve">or </w:t>
      </w:r>
      <w:r w:rsidR="006C2064">
        <w:rPr>
          <w:rFonts w:ascii="Aptos Black" w:hAnsi="Aptos Black"/>
          <w:sz w:val="28"/>
          <w:szCs w:val="28"/>
        </w:rPr>
        <w:t>email leasing@theparkway.ca</w:t>
      </w:r>
    </w:p>
    <w:p w14:paraId="27C6BBF0" w14:textId="77777777" w:rsidR="004D29BB" w:rsidRDefault="004D29BB" w:rsidP="006E5453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380FB6" wp14:editId="4BEB5D06">
            <wp:simplePos x="0" y="0"/>
            <wp:positionH relativeFrom="column">
              <wp:posOffset>7115175</wp:posOffset>
            </wp:positionH>
            <wp:positionV relativeFrom="paragraph">
              <wp:posOffset>227965</wp:posOffset>
            </wp:positionV>
            <wp:extent cx="2085975" cy="623762"/>
            <wp:effectExtent l="0" t="0" r="0" b="5080"/>
            <wp:wrapTight wrapText="bothSides">
              <wp:wrapPolygon edited="0">
                <wp:start x="4932" y="0"/>
                <wp:lineTo x="2367" y="1980"/>
                <wp:lineTo x="395" y="6599"/>
                <wp:lineTo x="0" y="19796"/>
                <wp:lineTo x="0" y="21116"/>
                <wp:lineTo x="9468" y="21116"/>
                <wp:lineTo x="19726" y="21116"/>
                <wp:lineTo x="21304" y="16497"/>
                <wp:lineTo x="21304" y="10558"/>
                <wp:lineTo x="11441" y="9898"/>
                <wp:lineTo x="10652" y="5279"/>
                <wp:lineTo x="6510" y="0"/>
                <wp:lineTo x="4932" y="0"/>
              </wp:wrapPolygon>
            </wp:wrapTight>
            <wp:docPr id="738033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23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C47A52">
        <w:rPr>
          <w:rFonts w:ascii="Aptos" w:hAnsi="Aptos"/>
          <w:sz w:val="22"/>
          <w:szCs w:val="22"/>
        </w:rPr>
        <w:t>Marwest</w:t>
      </w:r>
      <w:proofErr w:type="spellEnd"/>
      <w:r w:rsidR="00C47A52">
        <w:rPr>
          <w:rFonts w:ascii="Aptos" w:hAnsi="Aptos"/>
          <w:sz w:val="22"/>
          <w:szCs w:val="22"/>
        </w:rPr>
        <w:t xml:space="preserve"> Management Canada Ltd reserves the right to request additional information prior to entering into a rental agreement.</w:t>
      </w:r>
    </w:p>
    <w:p w14:paraId="2E5892B9" w14:textId="77777777" w:rsidR="004D29BB" w:rsidRDefault="004D29BB" w:rsidP="006E5453">
      <w:pPr>
        <w:spacing w:after="0" w:line="240" w:lineRule="auto"/>
        <w:rPr>
          <w:rFonts w:ascii="Aptos" w:hAnsi="Aptos"/>
          <w:sz w:val="22"/>
          <w:szCs w:val="22"/>
        </w:rPr>
      </w:pPr>
    </w:p>
    <w:p w14:paraId="1A86E2D2" w14:textId="0E24A19C" w:rsidR="006E5453" w:rsidRDefault="006E5453" w:rsidP="006E5453">
      <w:pPr>
        <w:spacing w:after="0" w:line="240" w:lineRule="auto"/>
        <w:rPr>
          <w:rFonts w:ascii="Aptos" w:hAnsi="Aptos"/>
          <w:sz w:val="22"/>
          <w:szCs w:val="22"/>
          <w:u w:val="single"/>
        </w:rPr>
      </w:pP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  <w:r>
        <w:rPr>
          <w:rFonts w:ascii="Aptos" w:hAnsi="Aptos"/>
          <w:sz w:val="22"/>
          <w:szCs w:val="22"/>
          <w:u w:val="single"/>
        </w:rPr>
        <w:tab/>
      </w:r>
    </w:p>
    <w:p w14:paraId="1FBC5BC3" w14:textId="53B72859" w:rsidR="006E5453" w:rsidRDefault="006E5453" w:rsidP="006E5453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Per: </w:t>
      </w:r>
      <w:proofErr w:type="spellStart"/>
      <w:r>
        <w:rPr>
          <w:rFonts w:ascii="Aptos" w:hAnsi="Aptos"/>
          <w:sz w:val="22"/>
          <w:szCs w:val="22"/>
        </w:rPr>
        <w:t>Marwest</w:t>
      </w:r>
      <w:proofErr w:type="spellEnd"/>
      <w:r>
        <w:rPr>
          <w:rFonts w:ascii="Aptos" w:hAnsi="Aptos"/>
          <w:sz w:val="22"/>
          <w:szCs w:val="22"/>
        </w:rPr>
        <w:t xml:space="preserve"> Management Canada Ltd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  <w:t>Date</w:t>
      </w:r>
    </w:p>
    <w:p w14:paraId="05B57D6D" w14:textId="7FC41185" w:rsidR="0088483D" w:rsidRPr="006E5453" w:rsidRDefault="0088483D" w:rsidP="006E5453">
      <w:pPr>
        <w:spacing w:after="0" w:line="240" w:lineRule="auto"/>
        <w:rPr>
          <w:rFonts w:ascii="Aptos" w:hAnsi="Aptos"/>
          <w:sz w:val="22"/>
          <w:szCs w:val="22"/>
        </w:rPr>
      </w:pPr>
    </w:p>
    <w:sectPr w:rsidR="0088483D" w:rsidRPr="006E5453" w:rsidSect="006C2064">
      <w:pgSz w:w="15840" w:h="12240" w:orient="landscape"/>
      <w:pgMar w:top="142" w:right="1080" w:bottom="4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D2"/>
    <w:rsid w:val="000913F1"/>
    <w:rsid w:val="000931CE"/>
    <w:rsid w:val="001E7730"/>
    <w:rsid w:val="002D41E4"/>
    <w:rsid w:val="0032435E"/>
    <w:rsid w:val="003310F6"/>
    <w:rsid w:val="00335EF2"/>
    <w:rsid w:val="0039326C"/>
    <w:rsid w:val="003F6888"/>
    <w:rsid w:val="00400809"/>
    <w:rsid w:val="00424070"/>
    <w:rsid w:val="00497C07"/>
    <w:rsid w:val="004D29BB"/>
    <w:rsid w:val="004E604B"/>
    <w:rsid w:val="004E64F7"/>
    <w:rsid w:val="00502608"/>
    <w:rsid w:val="00553D0B"/>
    <w:rsid w:val="005C016C"/>
    <w:rsid w:val="00617950"/>
    <w:rsid w:val="00665E15"/>
    <w:rsid w:val="006B01BA"/>
    <w:rsid w:val="006B747E"/>
    <w:rsid w:val="006B7ED9"/>
    <w:rsid w:val="006C19BE"/>
    <w:rsid w:val="006C2064"/>
    <w:rsid w:val="006E5453"/>
    <w:rsid w:val="006F62F7"/>
    <w:rsid w:val="00793059"/>
    <w:rsid w:val="00795DB2"/>
    <w:rsid w:val="007A6149"/>
    <w:rsid w:val="00872970"/>
    <w:rsid w:val="0088483D"/>
    <w:rsid w:val="00891C2D"/>
    <w:rsid w:val="008E219B"/>
    <w:rsid w:val="00971409"/>
    <w:rsid w:val="009B2AD5"/>
    <w:rsid w:val="009D3339"/>
    <w:rsid w:val="009E5B9F"/>
    <w:rsid w:val="00A03101"/>
    <w:rsid w:val="00A142AF"/>
    <w:rsid w:val="00AE3C4C"/>
    <w:rsid w:val="00B64DE6"/>
    <w:rsid w:val="00B658D2"/>
    <w:rsid w:val="00C140E4"/>
    <w:rsid w:val="00C47A52"/>
    <w:rsid w:val="00C50FC9"/>
    <w:rsid w:val="00C622E2"/>
    <w:rsid w:val="00D16C89"/>
    <w:rsid w:val="00D16FA8"/>
    <w:rsid w:val="00D715F2"/>
    <w:rsid w:val="00D81899"/>
    <w:rsid w:val="00D84D4A"/>
    <w:rsid w:val="00E40C6A"/>
    <w:rsid w:val="00ED1F12"/>
    <w:rsid w:val="00EF17B0"/>
    <w:rsid w:val="00F0605E"/>
    <w:rsid w:val="00F36646"/>
    <w:rsid w:val="00F72DB1"/>
    <w:rsid w:val="279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80FB"/>
  <w15:chartTrackingRefBased/>
  <w15:docId w15:val="{7DCA5F0F-23ED-469E-B893-CC5EB8F9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AEE96A0FF3045B77DF36981A1F437" ma:contentTypeVersion="15" ma:contentTypeDescription="Create a new document." ma:contentTypeScope="" ma:versionID="6a57e0aec6e478c78d6266a0f96b8630">
  <xsd:schema xmlns:xsd="http://www.w3.org/2001/XMLSchema" xmlns:xs="http://www.w3.org/2001/XMLSchema" xmlns:p="http://schemas.microsoft.com/office/2006/metadata/properties" xmlns:ns2="e1f560d3-7b18-44b2-82ab-eba09ddb648c" xmlns:ns3="d1def81c-b27e-4318-a40f-352d56e0beb7" targetNamespace="http://schemas.microsoft.com/office/2006/metadata/properties" ma:root="true" ma:fieldsID="f7fd1745cba39259de96d6c4a6e5a0e0" ns2:_="" ns3:_="">
    <xsd:import namespace="e1f560d3-7b18-44b2-82ab-eba09ddb648c"/>
    <xsd:import namespace="d1def81c-b27e-4318-a40f-352d56e0b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560d3-7b18-44b2-82ab-eba09ddb6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0f0e7b-1ddd-4245-97ff-8e255cab5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ef81c-b27e-4318-a40f-352d56e0be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ddfcc2-d481-42d7-a557-2a42594b5424}" ma:internalName="TaxCatchAll" ma:showField="CatchAllData" ma:web="d1def81c-b27e-4318-a40f-352d56e0b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def81c-b27e-4318-a40f-352d56e0beb7" xsi:nil="true"/>
    <lcf76f155ced4ddcb4097134ff3c332f xmlns="e1f560d3-7b18-44b2-82ab-eba09ddb64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88A5D1-BC9D-44DF-BE15-AEB8E8887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29DDF-B227-477F-A28C-84E43BD4835B}"/>
</file>

<file path=customXml/itemProps3.xml><?xml version="1.0" encoding="utf-8"?>
<ds:datastoreItem xmlns:ds="http://schemas.openxmlformats.org/officeDocument/2006/customXml" ds:itemID="{0729C358-D611-447D-8821-3EFC4CDC9531}">
  <ds:schemaRefs>
    <ds:schemaRef ds:uri="http://schemas.microsoft.com/office/2006/metadata/properties"/>
    <ds:schemaRef ds:uri="http://schemas.microsoft.com/office/infopath/2007/PartnerControls"/>
    <ds:schemaRef ds:uri="d1def81c-b27e-4318-a40f-352d56e0beb7"/>
    <ds:schemaRef ds:uri="e1f560d3-7b18-44b2-82ab-eba09ddb6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Leasing</cp:lastModifiedBy>
  <cp:revision>2</cp:revision>
  <cp:lastPrinted>2025-06-26T14:26:00Z</cp:lastPrinted>
  <dcterms:created xsi:type="dcterms:W3CDTF">2025-07-09T15:48:00Z</dcterms:created>
  <dcterms:modified xsi:type="dcterms:W3CDTF">2025-07-09T15:48:00Z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0x0101006D9AEE96A0FF3045B77DF36981A1F437</vt:lpwstr>
  </property>
  <property fmtid="{D5CDD505-2E9C-101B-9397-08002B2CF9AE}" pid="3" name="MediaServiceImageTags">
    <vt:lpwstr/>
  </property>
</Properties>
</file>